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CE" w:rsidRDefault="00E25410" w:rsidP="006757CE">
      <w:pPr>
        <w:jc w:val="center"/>
        <w:rPr>
          <w:rFonts w:cs="Arial"/>
          <w:color w:val="000000"/>
          <w:sz w:val="18"/>
          <w:szCs w:val="18"/>
          <w:lang w:val="en-GB" w:eastAsia="en-GB"/>
        </w:rPr>
      </w:pPr>
      <w:r>
        <w:rPr>
          <w:rFonts w:cs="Arial"/>
          <w:noProof/>
          <w:color w:val="000000"/>
          <w:sz w:val="20"/>
          <w:szCs w:val="18"/>
        </w:rPr>
        <w:drawing>
          <wp:inline distT="0" distB="0" distL="0" distR="0">
            <wp:extent cx="4140200" cy="398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7CE">
        <w:rPr>
          <w:rFonts w:cs="Arial"/>
          <w:noProof/>
          <w:color w:val="000000"/>
          <w:sz w:val="20"/>
          <w:szCs w:val="18"/>
        </w:rPr>
        <w:t xml:space="preserve">  </w:t>
      </w:r>
    </w:p>
    <w:p w:rsidR="006757CE" w:rsidRDefault="006757CE" w:rsidP="006757CE">
      <w:pPr>
        <w:rPr>
          <w:rFonts w:cs="Arial"/>
          <w:color w:val="000000"/>
          <w:sz w:val="18"/>
          <w:szCs w:val="18"/>
          <w:lang w:val="en-GB" w:eastAsia="en-GB"/>
        </w:rPr>
      </w:pPr>
      <w:r>
        <w:rPr>
          <w:rFonts w:cs="Arial"/>
          <w:noProof/>
          <w:color w:val="000000"/>
          <w:sz w:val="20"/>
          <w:szCs w:val="18"/>
        </w:rPr>
        <w:t xml:space="preserve"> </w:t>
      </w:r>
    </w:p>
    <w:p w:rsidR="006757CE" w:rsidRPr="00B30E3F" w:rsidRDefault="006757CE" w:rsidP="00B30E3F">
      <w:pPr>
        <w:jc w:val="center"/>
        <w:rPr>
          <w:rFonts w:cs="Arial"/>
          <w:color w:val="000000"/>
          <w:lang w:val="en-GB" w:eastAsia="en-GB"/>
        </w:rPr>
      </w:pPr>
      <w:r>
        <w:rPr>
          <w:rFonts w:cs="Arial"/>
          <w:color w:val="000000"/>
          <w:sz w:val="18"/>
          <w:szCs w:val="18"/>
          <w:lang w:val="en-GB" w:eastAsia="en-GB"/>
        </w:rPr>
        <w:t xml:space="preserve"> </w:t>
      </w:r>
      <w:r w:rsidRPr="00066C24">
        <w:rPr>
          <w:rFonts w:cs="Arial"/>
          <w:color w:val="000000"/>
          <w:lang w:val="en-GB" w:eastAsia="en-GB"/>
        </w:rPr>
        <w:t xml:space="preserve">355 Shanks Hall (0112), </w:t>
      </w:r>
      <w:r w:rsidR="00E25410">
        <w:rPr>
          <w:rFonts w:cs="Arial"/>
          <w:color w:val="000000"/>
          <w:lang w:val="en-GB" w:eastAsia="en-GB"/>
        </w:rPr>
        <w:t xml:space="preserve">181 Turner St. NW, </w:t>
      </w:r>
      <w:r w:rsidRPr="00066C24">
        <w:rPr>
          <w:rFonts w:cs="Arial"/>
          <w:color w:val="000000"/>
          <w:lang w:val="en-GB" w:eastAsia="en-GB"/>
        </w:rPr>
        <w:t>Virginia Tech, Blacksburg, VA  24061 * Phone (</w:t>
      </w:r>
      <w:proofErr w:type="gramStart"/>
      <w:r w:rsidRPr="00066C24">
        <w:rPr>
          <w:rFonts w:cs="Arial"/>
          <w:color w:val="000000"/>
          <w:lang w:val="en-GB" w:eastAsia="en-GB"/>
        </w:rPr>
        <w:t>540)231</w:t>
      </w:r>
      <w:proofErr w:type="gramEnd"/>
      <w:r w:rsidRPr="00066C24">
        <w:rPr>
          <w:rFonts w:cs="Arial"/>
          <w:color w:val="000000"/>
          <w:lang w:val="en-GB" w:eastAsia="en-GB"/>
        </w:rPr>
        <w:t xml:space="preserve">-8460                                                          </w:t>
      </w:r>
      <w:hyperlink r:id="rId8" w:history="1">
        <w:r w:rsidRPr="00066C24">
          <w:rPr>
            <w:rStyle w:val="Hyperlink"/>
            <w:rFonts w:cs="Arial"/>
            <w:lang w:val="en-GB" w:eastAsia="en-GB"/>
          </w:rPr>
          <w:t>abcoffice@businesscommunication.org</w:t>
        </w:r>
      </w:hyperlink>
      <w:r w:rsidRPr="00066C24">
        <w:rPr>
          <w:rFonts w:cs="Arial"/>
          <w:color w:val="000000"/>
          <w:lang w:val="en-GB" w:eastAsia="en-GB"/>
        </w:rPr>
        <w:t xml:space="preserve">   *   </w:t>
      </w:r>
      <w:hyperlink r:id="rId9" w:history="1">
        <w:r w:rsidRPr="00066C24">
          <w:rPr>
            <w:rStyle w:val="Hyperlink"/>
            <w:rFonts w:cs="Arial"/>
            <w:lang w:val="en-GB" w:eastAsia="en-GB"/>
          </w:rPr>
          <w:t>www.businesscommunication.org</w:t>
        </w:r>
      </w:hyperlink>
    </w:p>
    <w:p w:rsidR="004065F9" w:rsidRPr="005E1E79" w:rsidRDefault="00B30E3F" w:rsidP="00B30E3F">
      <w:pPr>
        <w:jc w:val="center"/>
        <w:rPr>
          <w:rFonts w:ascii="Cambria" w:hAnsi="Cambria" w:cs="Arial"/>
          <w:color w:val="000000"/>
          <w:lang w:val="en-GB" w:eastAsia="en-GB"/>
        </w:rPr>
      </w:pPr>
      <w:r>
        <w:rPr>
          <w:rFonts w:ascii="Cambria" w:hAnsi="Cambria" w:cs="Arial"/>
          <w:color w:val="000000"/>
          <w:sz w:val="36"/>
          <w:szCs w:val="36"/>
          <w:lang w:val="en-GB" w:eastAsia="en-GB"/>
        </w:rPr>
        <w:t>MEMBERSHIP FORM</w:t>
      </w:r>
      <w:r w:rsidR="004B6DAE">
        <w:rPr>
          <w:rFonts w:ascii="Cambria" w:hAnsi="Cambria" w:cs="Arial"/>
          <w:color w:val="000000"/>
          <w:sz w:val="36"/>
          <w:szCs w:val="36"/>
          <w:lang w:val="en-GB" w:eastAsia="en-GB"/>
        </w:rPr>
        <w:t xml:space="preserve">   </w:t>
      </w:r>
    </w:p>
    <w:p w:rsidR="004065F9" w:rsidRDefault="004065F9" w:rsidP="004065F9">
      <w:pPr>
        <w:spacing w:after="60"/>
        <w:rPr>
          <w:rFonts w:ascii="Cambria" w:hAnsi="Cambria"/>
          <w:b/>
          <w:i/>
          <w:sz w:val="20"/>
          <w:szCs w:val="20"/>
        </w:rPr>
      </w:pPr>
      <w:r w:rsidRPr="00066C24">
        <w:rPr>
          <w:rFonts w:ascii="Cambria" w:hAnsi="Cambria"/>
          <w:b/>
          <w:i/>
          <w:sz w:val="20"/>
          <w:szCs w:val="20"/>
        </w:rPr>
        <w:t>Please print clearly</w:t>
      </w:r>
    </w:p>
    <w:p w:rsidR="008100BF" w:rsidRPr="004B6DAE" w:rsidRDefault="008100BF" w:rsidP="004B6DAE">
      <w:pPr>
        <w:rPr>
          <w:rFonts w:ascii="Cambria" w:hAnsi="Cambria"/>
          <w:sz w:val="22"/>
          <w:szCs w:val="22"/>
        </w:rPr>
      </w:pPr>
      <w:r w:rsidRPr="004B6DAE">
        <w:rPr>
          <w:rFonts w:ascii="Cambria" w:hAnsi="Cambria"/>
          <w:sz w:val="22"/>
          <w:szCs w:val="22"/>
        </w:rPr>
        <w:t>______</w:t>
      </w:r>
      <w:proofErr w:type="gramStart"/>
      <w:r w:rsidRPr="004B6DAE">
        <w:rPr>
          <w:rFonts w:ascii="Cambria" w:hAnsi="Cambria"/>
          <w:sz w:val="22"/>
          <w:szCs w:val="22"/>
        </w:rPr>
        <w:t xml:space="preserve">_    </w:t>
      </w:r>
      <w:r w:rsidR="004B6DAE">
        <w:rPr>
          <w:rFonts w:ascii="Cambria" w:hAnsi="Cambria"/>
          <w:sz w:val="22"/>
          <w:szCs w:val="22"/>
        </w:rPr>
        <w:t>Join</w:t>
      </w:r>
      <w:proofErr w:type="gramEnd"/>
      <w:r w:rsidRPr="004B6DAE">
        <w:rPr>
          <w:rFonts w:ascii="Cambria" w:hAnsi="Cambria"/>
          <w:sz w:val="22"/>
          <w:szCs w:val="22"/>
        </w:rPr>
        <w:t xml:space="preserve"> </w:t>
      </w:r>
      <w:r w:rsidR="004B6DAE" w:rsidRPr="004B6DAE">
        <w:rPr>
          <w:rFonts w:ascii="Cambria" w:hAnsi="Cambria"/>
          <w:sz w:val="22"/>
          <w:szCs w:val="22"/>
        </w:rPr>
        <w:t xml:space="preserve">    </w:t>
      </w:r>
      <w:r w:rsidRPr="004B6DAE">
        <w:rPr>
          <w:rFonts w:ascii="Cambria" w:hAnsi="Cambria"/>
          <w:sz w:val="22"/>
          <w:szCs w:val="22"/>
        </w:rPr>
        <w:t xml:space="preserve">________  </w:t>
      </w:r>
      <w:r w:rsidR="004B6DAE">
        <w:rPr>
          <w:rFonts w:ascii="Cambria" w:hAnsi="Cambria"/>
          <w:sz w:val="22"/>
          <w:szCs w:val="22"/>
        </w:rPr>
        <w:t>Renew</w:t>
      </w:r>
    </w:p>
    <w:p w:rsidR="004065F9" w:rsidRPr="005E1E79" w:rsidRDefault="003068F0" w:rsidP="004065F9">
      <w:pPr>
        <w:rPr>
          <w:rFonts w:ascii="Cambria" w:hAnsi="Cambria"/>
        </w:rPr>
      </w:pPr>
      <w:r w:rsidRPr="005E1E79">
        <w:rPr>
          <w:rFonts w:ascii="Cambria" w:hAnsi="Cambria"/>
        </w:rPr>
        <w:t>Salutation___________</w:t>
      </w:r>
      <w:r w:rsidR="004065F9" w:rsidRPr="005E1E79">
        <w:rPr>
          <w:rFonts w:ascii="Cambria" w:hAnsi="Cambria"/>
        </w:rPr>
        <w:t>Name_</w:t>
      </w:r>
      <w:r w:rsidR="00066C24">
        <w:rPr>
          <w:rFonts w:ascii="Cambria" w:hAnsi="Cambria"/>
        </w:rPr>
        <w:t>_________________________</w:t>
      </w:r>
      <w:r w:rsidR="004065F9" w:rsidRPr="005E1E79">
        <w:rPr>
          <w:rFonts w:ascii="Cambria" w:hAnsi="Cambria"/>
        </w:rPr>
        <w:t>_________________________________________________________________</w:t>
      </w:r>
    </w:p>
    <w:p w:rsidR="003068F0" w:rsidRPr="005E1E79" w:rsidRDefault="003068F0" w:rsidP="004065F9">
      <w:pPr>
        <w:rPr>
          <w:rFonts w:ascii="Cambria" w:hAnsi="Cambria"/>
        </w:rPr>
      </w:pPr>
    </w:p>
    <w:p w:rsidR="003068F0" w:rsidRPr="005E1E79" w:rsidRDefault="003068F0" w:rsidP="004065F9">
      <w:pPr>
        <w:rPr>
          <w:rFonts w:ascii="Cambria" w:hAnsi="Cambria"/>
        </w:rPr>
      </w:pPr>
      <w:r w:rsidRPr="005E1E79">
        <w:rPr>
          <w:rFonts w:ascii="Cambria" w:hAnsi="Cambria"/>
        </w:rPr>
        <w:t>Affiliation________________</w:t>
      </w:r>
      <w:r w:rsidR="00066C24">
        <w:rPr>
          <w:rFonts w:ascii="Cambria" w:hAnsi="Cambria"/>
        </w:rPr>
        <w:t>____________________________</w:t>
      </w:r>
      <w:r w:rsidRPr="005E1E79">
        <w:rPr>
          <w:rFonts w:ascii="Cambria" w:hAnsi="Cambria"/>
        </w:rPr>
        <w:t>_________________________________________________________________</w:t>
      </w:r>
    </w:p>
    <w:p w:rsidR="003068F0" w:rsidRPr="005E1E79" w:rsidRDefault="003068F0" w:rsidP="004065F9">
      <w:pPr>
        <w:rPr>
          <w:rFonts w:ascii="Cambria" w:hAnsi="Cambria"/>
        </w:rPr>
      </w:pPr>
    </w:p>
    <w:p w:rsidR="003068F0" w:rsidRPr="005E1E79" w:rsidRDefault="003068F0" w:rsidP="004065F9">
      <w:pPr>
        <w:rPr>
          <w:rFonts w:ascii="Cambria" w:hAnsi="Cambria"/>
        </w:rPr>
      </w:pPr>
      <w:r w:rsidRPr="005E1E79">
        <w:rPr>
          <w:rFonts w:ascii="Cambria" w:hAnsi="Cambria"/>
        </w:rPr>
        <w:t>Address____</w:t>
      </w:r>
      <w:r w:rsidR="00066C24">
        <w:rPr>
          <w:rFonts w:ascii="Cambria" w:hAnsi="Cambria"/>
        </w:rPr>
        <w:t>____________________________</w:t>
      </w:r>
      <w:r w:rsidRPr="005E1E79">
        <w:rPr>
          <w:rFonts w:ascii="Cambria" w:hAnsi="Cambria"/>
        </w:rPr>
        <w:t>_______________________________________________________________________________</w:t>
      </w:r>
    </w:p>
    <w:p w:rsidR="003068F0" w:rsidRPr="005E1E79" w:rsidRDefault="003068F0" w:rsidP="004065F9">
      <w:pPr>
        <w:rPr>
          <w:rFonts w:ascii="Cambria" w:hAnsi="Cambria"/>
        </w:rPr>
      </w:pPr>
    </w:p>
    <w:p w:rsidR="00E402D9" w:rsidRPr="005E1E79" w:rsidRDefault="003068F0" w:rsidP="004065F9">
      <w:pPr>
        <w:rPr>
          <w:rFonts w:ascii="Cambria" w:hAnsi="Cambria"/>
        </w:rPr>
      </w:pPr>
      <w:r w:rsidRPr="005E1E79">
        <w:rPr>
          <w:rFonts w:ascii="Cambria" w:hAnsi="Cambria"/>
        </w:rPr>
        <w:t>City_________</w:t>
      </w:r>
      <w:r w:rsidR="00066C24">
        <w:rPr>
          <w:rFonts w:ascii="Cambria" w:hAnsi="Cambria"/>
        </w:rPr>
        <w:t>______________________________</w:t>
      </w:r>
      <w:r w:rsidRPr="005E1E79">
        <w:rPr>
          <w:rFonts w:ascii="Cambria" w:hAnsi="Cambria"/>
        </w:rPr>
        <w:t>___________________________________________</w:t>
      </w:r>
      <w:r w:rsidR="00E402D9" w:rsidRPr="005E1E79">
        <w:rPr>
          <w:rFonts w:ascii="Cambria" w:hAnsi="Cambria"/>
        </w:rPr>
        <w:t>__________________________________</w:t>
      </w:r>
    </w:p>
    <w:p w:rsidR="00E402D9" w:rsidRPr="005E1E79" w:rsidRDefault="00E402D9" w:rsidP="004065F9">
      <w:pPr>
        <w:rPr>
          <w:rFonts w:ascii="Cambria" w:hAnsi="Cambria"/>
        </w:rPr>
      </w:pPr>
    </w:p>
    <w:p w:rsidR="003068F0" w:rsidRPr="005E1E79" w:rsidRDefault="003068F0" w:rsidP="004065F9">
      <w:pPr>
        <w:rPr>
          <w:rFonts w:ascii="Cambria" w:hAnsi="Cambria"/>
        </w:rPr>
      </w:pPr>
      <w:r w:rsidRPr="005E1E79">
        <w:rPr>
          <w:rFonts w:ascii="Cambria" w:hAnsi="Cambria"/>
        </w:rPr>
        <w:t>S</w:t>
      </w:r>
      <w:r w:rsidR="00E402D9" w:rsidRPr="005E1E79">
        <w:rPr>
          <w:rFonts w:ascii="Cambria" w:hAnsi="Cambria"/>
        </w:rPr>
        <w:t>tate or Province _____________________</w:t>
      </w:r>
      <w:r w:rsidR="00066C24">
        <w:rPr>
          <w:rFonts w:ascii="Cambria" w:hAnsi="Cambria"/>
        </w:rPr>
        <w:t>__</w:t>
      </w:r>
      <w:proofErr w:type="gramStart"/>
      <w:r w:rsidR="00E402D9" w:rsidRPr="005E1E79">
        <w:rPr>
          <w:rFonts w:ascii="Cambria" w:hAnsi="Cambria"/>
        </w:rPr>
        <w:t>_  Postal</w:t>
      </w:r>
      <w:proofErr w:type="gramEnd"/>
      <w:r w:rsidR="00E402D9" w:rsidRPr="005E1E79">
        <w:rPr>
          <w:rFonts w:ascii="Cambria" w:hAnsi="Cambria"/>
        </w:rPr>
        <w:t xml:space="preserve"> Code____</w:t>
      </w:r>
      <w:r w:rsidR="00066C24">
        <w:rPr>
          <w:rFonts w:ascii="Cambria" w:hAnsi="Cambria"/>
        </w:rPr>
        <w:t>_______</w:t>
      </w:r>
      <w:r w:rsidR="00E402D9" w:rsidRPr="005E1E79">
        <w:rPr>
          <w:rFonts w:ascii="Cambria" w:hAnsi="Cambria"/>
        </w:rPr>
        <w:t>____________ Country____</w:t>
      </w:r>
      <w:r w:rsidR="00066C24">
        <w:rPr>
          <w:rFonts w:ascii="Cambria" w:hAnsi="Cambria"/>
        </w:rPr>
        <w:t>________</w:t>
      </w:r>
      <w:r w:rsidR="00E402D9" w:rsidRPr="005E1E79">
        <w:rPr>
          <w:rFonts w:ascii="Cambria" w:hAnsi="Cambria"/>
        </w:rPr>
        <w:t>________________</w:t>
      </w:r>
    </w:p>
    <w:p w:rsidR="00E402D9" w:rsidRPr="005E1E79" w:rsidRDefault="00E402D9" w:rsidP="004065F9">
      <w:pPr>
        <w:rPr>
          <w:rFonts w:ascii="Cambria" w:hAnsi="Cambria"/>
        </w:rPr>
      </w:pPr>
    </w:p>
    <w:p w:rsidR="00E402D9" w:rsidRDefault="00B30E3F" w:rsidP="004065F9">
      <w:pPr>
        <w:rPr>
          <w:rFonts w:ascii="Cambria" w:hAnsi="Cambria"/>
        </w:rPr>
      </w:pPr>
      <w:r>
        <w:rPr>
          <w:rFonts w:ascii="Cambria" w:hAnsi="Cambria"/>
        </w:rPr>
        <w:t>Email (required)____</w:t>
      </w:r>
      <w:r w:rsidR="00E402D9" w:rsidRPr="005E1E79">
        <w:rPr>
          <w:rFonts w:ascii="Cambria" w:hAnsi="Cambria"/>
        </w:rPr>
        <w:t>_____________________</w:t>
      </w:r>
      <w:r w:rsidR="00066C24">
        <w:rPr>
          <w:rFonts w:ascii="Cambria" w:hAnsi="Cambria"/>
        </w:rPr>
        <w:t>__________________________</w:t>
      </w:r>
      <w:r w:rsidR="00E402D9" w:rsidRPr="005E1E79">
        <w:rPr>
          <w:rFonts w:ascii="Cambria" w:hAnsi="Cambria"/>
        </w:rPr>
        <w:t>__________________________________________________</w:t>
      </w:r>
    </w:p>
    <w:p w:rsidR="00404444" w:rsidRDefault="00404444" w:rsidP="004065F9">
      <w:pPr>
        <w:rPr>
          <w:rFonts w:ascii="Cambria" w:hAnsi="Cambria"/>
        </w:rPr>
      </w:pPr>
    </w:p>
    <w:p w:rsidR="00B022DA" w:rsidRDefault="00C265C5" w:rsidP="00B022D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Work phone</w:t>
      </w:r>
      <w:r w:rsidR="00B022DA" w:rsidRPr="005E1E79">
        <w:rPr>
          <w:rFonts w:ascii="Cambria" w:hAnsi="Cambria"/>
        </w:rPr>
        <w:t xml:space="preserve"> _______________________________</w:t>
      </w:r>
      <w:r w:rsidR="00B022DA">
        <w:rPr>
          <w:rFonts w:ascii="Cambria" w:hAnsi="Cambria"/>
        </w:rPr>
        <w:t>______________</w:t>
      </w:r>
      <w:proofErr w:type="gramStart"/>
      <w:r w:rsidR="00B022DA" w:rsidRPr="005E1E79">
        <w:rPr>
          <w:rFonts w:ascii="Cambria" w:hAnsi="Cambria"/>
        </w:rPr>
        <w:t>_</w:t>
      </w:r>
      <w:r>
        <w:rPr>
          <w:rFonts w:ascii="Cambria" w:hAnsi="Cambria"/>
          <w:sz w:val="20"/>
          <w:szCs w:val="20"/>
        </w:rPr>
        <w:t xml:space="preserve">   Home</w:t>
      </w:r>
      <w:proofErr w:type="gramEnd"/>
      <w:r>
        <w:rPr>
          <w:rFonts w:ascii="Cambria" w:hAnsi="Cambria"/>
          <w:sz w:val="20"/>
          <w:szCs w:val="20"/>
        </w:rPr>
        <w:t xml:space="preserve"> Phone</w:t>
      </w:r>
      <w:r w:rsidR="00B022DA">
        <w:rPr>
          <w:rFonts w:ascii="Cambria" w:hAnsi="Cambria"/>
          <w:sz w:val="20"/>
          <w:szCs w:val="20"/>
        </w:rPr>
        <w:t xml:space="preserve">_________________________________________________________ </w:t>
      </w:r>
    </w:p>
    <w:p w:rsidR="00B022DA" w:rsidRDefault="00B022DA" w:rsidP="00B022DA">
      <w:pPr>
        <w:rPr>
          <w:rFonts w:ascii="Cambria" w:hAnsi="Cambria"/>
          <w:sz w:val="20"/>
          <w:szCs w:val="20"/>
        </w:rPr>
      </w:pPr>
    </w:p>
    <w:p w:rsidR="0072068B" w:rsidRPr="0072068B" w:rsidRDefault="00B022DA" w:rsidP="004065F9">
      <w:pPr>
        <w:rPr>
          <w:rFonts w:ascii="Cambria" w:hAnsi="Cambria"/>
          <w:sz w:val="20"/>
          <w:szCs w:val="20"/>
        </w:rPr>
      </w:pPr>
      <w:r w:rsidRPr="00DA1214">
        <w:rPr>
          <w:rFonts w:ascii="Cambria" w:hAnsi="Cambria"/>
          <w:sz w:val="20"/>
          <w:szCs w:val="20"/>
        </w:rPr>
        <w:t>Cell_</w:t>
      </w:r>
      <w:r>
        <w:rPr>
          <w:rFonts w:ascii="Cambria" w:hAnsi="Cambria"/>
          <w:sz w:val="20"/>
          <w:szCs w:val="20"/>
        </w:rPr>
        <w:t>___________________________________________________________________</w:t>
      </w:r>
    </w:p>
    <w:p w:rsidR="0072068B" w:rsidRPr="00B30E3F" w:rsidRDefault="00E402D9" w:rsidP="004065F9">
      <w:pPr>
        <w:rPr>
          <w:rFonts w:ascii="Cambria" w:hAnsi="Cambria"/>
          <w:sz w:val="20"/>
          <w:szCs w:val="20"/>
        </w:rPr>
      </w:pPr>
      <w:r w:rsidRPr="00DA1214">
        <w:rPr>
          <w:rFonts w:ascii="Cambria" w:hAnsi="Cambria"/>
          <w:b/>
          <w:sz w:val="20"/>
          <w:szCs w:val="20"/>
        </w:rPr>
        <w:t>Mailing Address</w:t>
      </w:r>
      <w:r w:rsidRPr="00B30E3F">
        <w:rPr>
          <w:rFonts w:ascii="Cambria" w:hAnsi="Cambria"/>
          <w:sz w:val="20"/>
          <w:szCs w:val="20"/>
        </w:rPr>
        <w:t xml:space="preserve"> </w:t>
      </w:r>
      <w:r w:rsidRPr="00B30E3F">
        <w:rPr>
          <w:rFonts w:ascii="Cambria" w:hAnsi="Cambria"/>
          <w:b/>
          <w:sz w:val="20"/>
          <w:szCs w:val="20"/>
        </w:rPr>
        <w:t>(</w:t>
      </w:r>
      <w:r w:rsidR="005E1E79" w:rsidRPr="00B30E3F">
        <w:rPr>
          <w:rFonts w:ascii="Cambria" w:hAnsi="Cambria"/>
          <w:b/>
          <w:i/>
          <w:sz w:val="20"/>
          <w:szCs w:val="20"/>
        </w:rPr>
        <w:t>if different than above</w:t>
      </w:r>
      <w:r w:rsidR="005E1E79" w:rsidRPr="00B30E3F">
        <w:rPr>
          <w:rFonts w:ascii="Cambria" w:hAnsi="Cambria"/>
          <w:b/>
          <w:sz w:val="20"/>
          <w:szCs w:val="20"/>
        </w:rPr>
        <w:t>)</w:t>
      </w:r>
      <w:r w:rsidR="003068F0" w:rsidRPr="00B30E3F">
        <w:rPr>
          <w:rFonts w:ascii="Cambria" w:hAnsi="Cambria"/>
          <w:sz w:val="20"/>
          <w:szCs w:val="20"/>
        </w:rPr>
        <w:t xml:space="preserve"> </w:t>
      </w:r>
    </w:p>
    <w:p w:rsidR="004065F9" w:rsidRDefault="003068F0" w:rsidP="004065F9">
      <w:pPr>
        <w:rPr>
          <w:rFonts w:ascii="Cambria" w:hAnsi="Cambria"/>
        </w:rPr>
      </w:pPr>
      <w:r w:rsidRPr="005E1E79">
        <w:rPr>
          <w:rFonts w:ascii="Cambria" w:hAnsi="Cambria"/>
        </w:rPr>
        <w:t xml:space="preserve">Street/PO </w:t>
      </w:r>
      <w:r w:rsidR="004065F9" w:rsidRPr="005E1E79">
        <w:rPr>
          <w:rFonts w:ascii="Cambria" w:hAnsi="Cambria"/>
        </w:rPr>
        <w:t>Box</w:t>
      </w:r>
      <w:r w:rsidRPr="005E1E79">
        <w:rPr>
          <w:rFonts w:ascii="Cambria" w:hAnsi="Cambria"/>
        </w:rPr>
        <w:t>_</w:t>
      </w:r>
      <w:r w:rsidR="004065F9" w:rsidRPr="005E1E79">
        <w:rPr>
          <w:rFonts w:ascii="Cambria" w:hAnsi="Cambria"/>
        </w:rPr>
        <w:t>_______________</w:t>
      </w:r>
      <w:r w:rsidR="00066C24">
        <w:rPr>
          <w:rFonts w:ascii="Cambria" w:hAnsi="Cambria"/>
        </w:rPr>
        <w:t>_______________________</w:t>
      </w:r>
      <w:r w:rsidR="004065F9" w:rsidRPr="005E1E79">
        <w:rPr>
          <w:rFonts w:ascii="Cambria" w:hAnsi="Cambria"/>
        </w:rPr>
        <w:t>__________</w:t>
      </w:r>
      <w:r w:rsidR="0072068B">
        <w:rPr>
          <w:rFonts w:ascii="Cambria" w:hAnsi="Cambria"/>
        </w:rPr>
        <w:t>_________</w:t>
      </w:r>
      <w:r w:rsidR="004065F9" w:rsidRPr="005E1E79">
        <w:rPr>
          <w:rFonts w:ascii="Cambria" w:hAnsi="Cambria"/>
        </w:rPr>
        <w:t>_____________________________</w:t>
      </w:r>
      <w:r w:rsidR="00F95063">
        <w:rPr>
          <w:rFonts w:ascii="Cambria" w:hAnsi="Cambria"/>
        </w:rPr>
        <w:t>______</w:t>
      </w:r>
      <w:r w:rsidR="004065F9" w:rsidRPr="005E1E79">
        <w:rPr>
          <w:rFonts w:ascii="Cambria" w:hAnsi="Cambria"/>
        </w:rPr>
        <w:t>__________</w:t>
      </w:r>
    </w:p>
    <w:p w:rsidR="0072068B" w:rsidRDefault="0072068B" w:rsidP="004065F9">
      <w:pPr>
        <w:rPr>
          <w:rFonts w:ascii="Cambria" w:hAnsi="Cambria"/>
        </w:rPr>
      </w:pPr>
    </w:p>
    <w:p w:rsidR="0072068B" w:rsidRDefault="0072068B" w:rsidP="004065F9">
      <w:pPr>
        <w:rPr>
          <w:rFonts w:ascii="Cambria" w:hAnsi="Cambria"/>
        </w:rPr>
      </w:pPr>
      <w:r w:rsidRPr="005E1E79">
        <w:rPr>
          <w:rFonts w:ascii="Cambria" w:hAnsi="Cambria"/>
        </w:rPr>
        <w:t>City_____________________________________</w:t>
      </w:r>
      <w:r>
        <w:rPr>
          <w:rFonts w:ascii="Cambria" w:hAnsi="Cambria"/>
        </w:rPr>
        <w:t>_____________________________</w:t>
      </w:r>
      <w:r w:rsidRPr="005E1E79">
        <w:rPr>
          <w:rFonts w:ascii="Cambria" w:hAnsi="Cambria"/>
        </w:rPr>
        <w:t>_________________</w:t>
      </w:r>
      <w:r w:rsidR="001F66E9">
        <w:rPr>
          <w:rFonts w:ascii="Cambria" w:hAnsi="Cambria"/>
        </w:rPr>
        <w:t>______________________</w:t>
      </w:r>
      <w:r w:rsidR="00F95063">
        <w:rPr>
          <w:rFonts w:ascii="Cambria" w:hAnsi="Cambria"/>
        </w:rPr>
        <w:t>______</w:t>
      </w:r>
      <w:r w:rsidR="001F66E9">
        <w:rPr>
          <w:rFonts w:ascii="Cambria" w:hAnsi="Cambria"/>
        </w:rPr>
        <w:t>____</w:t>
      </w:r>
    </w:p>
    <w:p w:rsidR="00066C24" w:rsidRDefault="00066C24" w:rsidP="004065F9">
      <w:pPr>
        <w:rPr>
          <w:rFonts w:ascii="Cambria" w:hAnsi="Cambria"/>
        </w:rPr>
      </w:pPr>
    </w:p>
    <w:p w:rsidR="00B30E3F" w:rsidRDefault="00066C24" w:rsidP="004065F9">
      <w:pPr>
        <w:rPr>
          <w:rFonts w:ascii="Cambria" w:hAnsi="Cambria"/>
        </w:rPr>
      </w:pPr>
      <w:r w:rsidRPr="005E1E79">
        <w:rPr>
          <w:rFonts w:ascii="Cambria" w:hAnsi="Cambria"/>
        </w:rPr>
        <w:t>State or Province _____________________</w:t>
      </w:r>
      <w:r>
        <w:rPr>
          <w:rFonts w:ascii="Cambria" w:hAnsi="Cambria"/>
        </w:rPr>
        <w:t>__</w:t>
      </w:r>
      <w:proofErr w:type="gramStart"/>
      <w:r w:rsidRPr="005E1E79">
        <w:rPr>
          <w:rFonts w:ascii="Cambria" w:hAnsi="Cambria"/>
        </w:rPr>
        <w:t>_  Postal</w:t>
      </w:r>
      <w:proofErr w:type="gramEnd"/>
      <w:r w:rsidRPr="005E1E79">
        <w:rPr>
          <w:rFonts w:ascii="Cambria" w:hAnsi="Cambria"/>
        </w:rPr>
        <w:t xml:space="preserve"> Code____</w:t>
      </w:r>
      <w:r>
        <w:rPr>
          <w:rFonts w:ascii="Cambria" w:hAnsi="Cambria"/>
        </w:rPr>
        <w:t>_______</w:t>
      </w:r>
      <w:r w:rsidRPr="005E1E79">
        <w:rPr>
          <w:rFonts w:ascii="Cambria" w:hAnsi="Cambria"/>
        </w:rPr>
        <w:t>____________ Country____</w:t>
      </w:r>
      <w:r>
        <w:rPr>
          <w:rFonts w:ascii="Cambria" w:hAnsi="Cambria"/>
        </w:rPr>
        <w:t>________</w:t>
      </w:r>
      <w:r w:rsidRPr="005E1E79">
        <w:rPr>
          <w:rFonts w:ascii="Cambria" w:hAnsi="Cambria"/>
        </w:rPr>
        <w:t>________________</w:t>
      </w:r>
      <w:r w:rsidR="005A74A8">
        <w:rPr>
          <w:rFonts w:ascii="Cambria" w:hAnsi="Cambria"/>
          <w:sz w:val="28"/>
          <w:szCs w:val="28"/>
        </w:rPr>
        <w:t xml:space="preserve"> </w:t>
      </w:r>
    </w:p>
    <w:p w:rsidR="00B6225B" w:rsidRDefault="00C265C5" w:rsidP="00DD004D">
      <w:pPr>
        <w:rPr>
          <w:rFonts w:ascii="Cambria" w:hAnsi="Cambria"/>
          <w:i/>
          <w:sz w:val="20"/>
          <w:szCs w:val="20"/>
        </w:rPr>
      </w:pPr>
      <w:r w:rsidRPr="004B6DAE">
        <w:rPr>
          <w:rFonts w:ascii="Cambria" w:hAnsi="Cambria"/>
          <w:i/>
          <w:sz w:val="20"/>
          <w:szCs w:val="20"/>
        </w:rPr>
        <w:t>ABC m</w:t>
      </w:r>
      <w:r w:rsidR="004065F9" w:rsidRPr="004B6DAE">
        <w:rPr>
          <w:rFonts w:ascii="Cambria" w:hAnsi="Cambria"/>
          <w:i/>
          <w:sz w:val="20"/>
          <w:szCs w:val="20"/>
        </w:rPr>
        <w:t>embership includes electronic access to four annual issues each of</w:t>
      </w:r>
      <w:r w:rsidRPr="004B6DAE">
        <w:rPr>
          <w:rFonts w:ascii="Cambria" w:hAnsi="Cambria"/>
          <w:i/>
          <w:sz w:val="20"/>
          <w:szCs w:val="20"/>
        </w:rPr>
        <w:t>:</w:t>
      </w:r>
      <w:r w:rsidR="00B6225B">
        <w:rPr>
          <w:rFonts w:ascii="Cambria" w:hAnsi="Cambria"/>
          <w:i/>
          <w:sz w:val="20"/>
          <w:szCs w:val="20"/>
        </w:rPr>
        <w:t xml:space="preserve"> </w:t>
      </w:r>
      <w:r w:rsidR="00E25410">
        <w:rPr>
          <w:rFonts w:ascii="Cambria" w:hAnsi="Cambria"/>
          <w:i/>
          <w:sz w:val="20"/>
          <w:szCs w:val="20"/>
          <w:u w:val="single"/>
        </w:rPr>
        <w:t>International</w:t>
      </w:r>
      <w:r w:rsidR="004065F9" w:rsidRPr="00BD3708">
        <w:rPr>
          <w:rFonts w:ascii="Cambria" w:hAnsi="Cambria"/>
          <w:i/>
          <w:sz w:val="20"/>
          <w:szCs w:val="20"/>
          <w:u w:val="single"/>
        </w:rPr>
        <w:t xml:space="preserve"> Journal of Business Communication</w:t>
      </w:r>
      <w:r w:rsidR="004065F9" w:rsidRPr="004B6DAE">
        <w:rPr>
          <w:rFonts w:ascii="Cambria" w:hAnsi="Cambria"/>
          <w:i/>
          <w:sz w:val="20"/>
          <w:szCs w:val="20"/>
        </w:rPr>
        <w:t xml:space="preserve"> and </w:t>
      </w:r>
    </w:p>
    <w:p w:rsidR="004065F9" w:rsidRPr="00B6225B" w:rsidRDefault="004065F9" w:rsidP="00DD004D">
      <w:pPr>
        <w:rPr>
          <w:rFonts w:ascii="Cambria" w:hAnsi="Cambria"/>
          <w:i/>
          <w:sz w:val="20"/>
          <w:szCs w:val="20"/>
        </w:rPr>
      </w:pPr>
      <w:r w:rsidRPr="004B6DAE">
        <w:rPr>
          <w:rFonts w:ascii="Cambria" w:hAnsi="Cambria"/>
          <w:i/>
          <w:sz w:val="20"/>
          <w:szCs w:val="20"/>
          <w:u w:val="single"/>
        </w:rPr>
        <w:t>Business</w:t>
      </w:r>
      <w:r w:rsidR="00E25410">
        <w:rPr>
          <w:rFonts w:ascii="Cambria" w:hAnsi="Cambria"/>
          <w:i/>
          <w:sz w:val="20"/>
          <w:szCs w:val="20"/>
          <w:u w:val="single"/>
        </w:rPr>
        <w:t xml:space="preserve"> and Professional</w:t>
      </w:r>
      <w:r w:rsidRPr="004B6DAE">
        <w:rPr>
          <w:rFonts w:ascii="Cambria" w:hAnsi="Cambria"/>
          <w:i/>
          <w:sz w:val="20"/>
          <w:szCs w:val="20"/>
          <w:u w:val="single"/>
        </w:rPr>
        <w:t xml:space="preserve"> Communication Quarterly</w:t>
      </w:r>
      <w:r w:rsidRPr="004B6DAE">
        <w:rPr>
          <w:rFonts w:ascii="Cambria" w:hAnsi="Cambria"/>
          <w:i/>
          <w:sz w:val="20"/>
          <w:szCs w:val="20"/>
        </w:rPr>
        <w:t xml:space="preserve">, along with access to </w:t>
      </w:r>
      <w:proofErr w:type="spellStart"/>
      <w:r w:rsidRPr="004B6DAE">
        <w:rPr>
          <w:rFonts w:ascii="Cambria" w:hAnsi="Cambria"/>
          <w:i/>
          <w:sz w:val="20"/>
          <w:szCs w:val="20"/>
        </w:rPr>
        <w:t>SagePub</w:t>
      </w:r>
      <w:proofErr w:type="spellEnd"/>
      <w:r w:rsidRPr="004B6DAE">
        <w:rPr>
          <w:rFonts w:ascii="Cambria" w:hAnsi="Cambria"/>
          <w:i/>
          <w:sz w:val="20"/>
          <w:szCs w:val="20"/>
        </w:rPr>
        <w:t xml:space="preserve"> research tools and nearly 50 years of journal archives.</w:t>
      </w:r>
      <w:r w:rsidR="00DD004D" w:rsidRPr="004B6DAE">
        <w:rPr>
          <w:rFonts w:ascii="Cambria" w:hAnsi="Cambria"/>
          <w:i/>
          <w:sz w:val="20"/>
          <w:szCs w:val="20"/>
        </w:rPr>
        <w:t xml:space="preserve">  </w:t>
      </w:r>
      <w:r w:rsidR="00024774">
        <w:rPr>
          <w:rFonts w:ascii="Cambria" w:hAnsi="Cambria"/>
          <w:i/>
          <w:sz w:val="20"/>
          <w:szCs w:val="20"/>
        </w:rPr>
        <w:t xml:space="preserve">  </w:t>
      </w:r>
      <w:proofErr w:type="gramStart"/>
      <w:r w:rsidR="00B6225B" w:rsidRPr="00363508">
        <w:rPr>
          <w:rFonts w:ascii="Cambria" w:hAnsi="Cambria"/>
          <w:b/>
          <w:sz w:val="20"/>
          <w:szCs w:val="20"/>
        </w:rPr>
        <w:t>Circle choice</w:t>
      </w:r>
      <w:r w:rsidR="00363508">
        <w:rPr>
          <w:rFonts w:ascii="Cambria" w:hAnsi="Cambria"/>
          <w:b/>
          <w:sz w:val="20"/>
          <w:szCs w:val="20"/>
        </w:rPr>
        <w:t xml:space="preserve">/dollar amount </w:t>
      </w:r>
      <w:r w:rsidR="00363508" w:rsidRPr="00363508">
        <w:rPr>
          <w:rFonts w:ascii="Cambria" w:hAnsi="Cambria"/>
          <w:b/>
          <w:sz w:val="20"/>
          <w:szCs w:val="20"/>
        </w:rPr>
        <w:t>below</w:t>
      </w:r>
      <w:r w:rsidR="00B6225B" w:rsidRPr="00363508">
        <w:rPr>
          <w:rFonts w:ascii="Cambria" w:hAnsi="Cambria"/>
          <w:sz w:val="20"/>
          <w:szCs w:val="20"/>
        </w:rPr>
        <w:t xml:space="preserve">    Note optional addition of sustaining membership</w:t>
      </w:r>
      <w:r w:rsidR="00B6225B">
        <w:rPr>
          <w:rFonts w:ascii="Cambria" w:hAnsi="Cambria"/>
          <w:i/>
          <w:sz w:val="20"/>
          <w:szCs w:val="20"/>
        </w:rPr>
        <w:t>.</w:t>
      </w:r>
      <w:proofErr w:type="gramEnd"/>
    </w:p>
    <w:p w:rsidR="00901135" w:rsidRDefault="004B6DAE" w:rsidP="00901135">
      <w:pPr>
        <w:spacing w:before="100" w:beforeAutospacing="1" w:after="100" w:afterAutospacing="1"/>
        <w:rPr>
          <w:rFonts w:ascii="Times" w:hAnsi="Times"/>
          <w:i/>
          <w:iCs/>
          <w:sz w:val="20"/>
          <w:szCs w:val="20"/>
        </w:rPr>
      </w:pPr>
      <w:r w:rsidRPr="004B6DAE">
        <w:rPr>
          <w:rFonts w:ascii="Times" w:hAnsi="Times"/>
          <w:b/>
          <w:bCs/>
          <w:sz w:val="20"/>
          <w:szCs w:val="20"/>
        </w:rPr>
        <w:t>Annual Income Under $24,999</w:t>
      </w:r>
      <w:r w:rsidR="00067629">
        <w:rPr>
          <w:rFonts w:ascii="Times" w:hAnsi="Times"/>
          <w:sz w:val="20"/>
          <w:szCs w:val="20"/>
        </w:rPr>
        <w:t xml:space="preserve">      </w:t>
      </w:r>
      <w:r w:rsidR="00024774">
        <w:rPr>
          <w:rFonts w:ascii="Times" w:hAnsi="Times"/>
          <w:sz w:val="20"/>
          <w:szCs w:val="20"/>
        </w:rPr>
        <w:t xml:space="preserve"> </w:t>
      </w:r>
      <w:r w:rsidR="00067629">
        <w:rPr>
          <w:rFonts w:ascii="Times" w:hAnsi="Times"/>
          <w:sz w:val="20"/>
          <w:szCs w:val="20"/>
        </w:rPr>
        <w:t xml:space="preserve"> Electronic $</w:t>
      </w:r>
      <w:proofErr w:type="gramStart"/>
      <w:r w:rsidR="00067629">
        <w:rPr>
          <w:rFonts w:ascii="Times" w:hAnsi="Times"/>
          <w:sz w:val="20"/>
          <w:szCs w:val="20"/>
        </w:rPr>
        <w:t>25  electronic</w:t>
      </w:r>
      <w:proofErr w:type="gramEnd"/>
      <w:r w:rsidR="00067629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iCs/>
          <w:sz w:val="20"/>
          <w:szCs w:val="20"/>
        </w:rPr>
        <w:t>journal</w:t>
      </w:r>
      <w:r w:rsidR="00067629">
        <w:rPr>
          <w:rFonts w:ascii="Times" w:hAnsi="Times"/>
          <w:iCs/>
          <w:sz w:val="20"/>
          <w:szCs w:val="20"/>
        </w:rPr>
        <w:t xml:space="preserve"> acces</w:t>
      </w:r>
      <w:r>
        <w:rPr>
          <w:rFonts w:ascii="Times" w:hAnsi="Times"/>
          <w:iCs/>
          <w:sz w:val="20"/>
          <w:szCs w:val="20"/>
        </w:rPr>
        <w:t>s</w:t>
      </w:r>
      <w:r>
        <w:rPr>
          <w:rFonts w:ascii="Times" w:hAnsi="Times"/>
          <w:sz w:val="20"/>
          <w:szCs w:val="20"/>
        </w:rPr>
        <w:t xml:space="preserve"> </w:t>
      </w:r>
      <w:r w:rsidR="00067629">
        <w:rPr>
          <w:rFonts w:ascii="Times" w:hAnsi="Times"/>
          <w:sz w:val="20"/>
          <w:szCs w:val="20"/>
        </w:rPr>
        <w:t xml:space="preserve">    </w:t>
      </w:r>
      <w:r>
        <w:rPr>
          <w:rFonts w:ascii="Times" w:hAnsi="Times"/>
          <w:sz w:val="20"/>
          <w:szCs w:val="20"/>
        </w:rPr>
        <w:t xml:space="preserve"> </w:t>
      </w:r>
      <w:r w:rsidR="00067629">
        <w:rPr>
          <w:rFonts w:ascii="Times" w:hAnsi="Times"/>
          <w:sz w:val="20"/>
          <w:szCs w:val="20"/>
        </w:rPr>
        <w:t xml:space="preserve">Print $35 </w:t>
      </w:r>
      <w:r w:rsidRPr="004B6DAE">
        <w:rPr>
          <w:rFonts w:ascii="Times" w:hAnsi="Times"/>
          <w:sz w:val="20"/>
          <w:szCs w:val="20"/>
        </w:rPr>
        <w:t xml:space="preserve"> </w:t>
      </w:r>
      <w:r w:rsidR="00024774">
        <w:rPr>
          <w:rFonts w:ascii="Times" w:hAnsi="Times"/>
          <w:sz w:val="20"/>
          <w:szCs w:val="20"/>
        </w:rPr>
        <w:t xml:space="preserve"> </w:t>
      </w:r>
      <w:r w:rsidR="00067629">
        <w:rPr>
          <w:rFonts w:ascii="Times" w:hAnsi="Times"/>
          <w:sz w:val="20"/>
          <w:szCs w:val="20"/>
        </w:rPr>
        <w:t xml:space="preserve"> </w:t>
      </w:r>
      <w:r w:rsidRPr="004B6DAE">
        <w:rPr>
          <w:rFonts w:ascii="Times" w:hAnsi="Times"/>
          <w:sz w:val="20"/>
          <w:szCs w:val="20"/>
        </w:rPr>
        <w:t xml:space="preserve">print copies and electronic </w:t>
      </w:r>
      <w:r w:rsidR="00067629">
        <w:rPr>
          <w:rFonts w:ascii="Times" w:hAnsi="Times"/>
          <w:sz w:val="20"/>
          <w:szCs w:val="20"/>
        </w:rPr>
        <w:t xml:space="preserve">journal access </w:t>
      </w:r>
      <w:r w:rsidRPr="004B6DAE">
        <w:rPr>
          <w:rFonts w:ascii="Times" w:hAnsi="Times"/>
          <w:b/>
          <w:bCs/>
          <w:sz w:val="20"/>
          <w:szCs w:val="20"/>
        </w:rPr>
        <w:t>Annual Income $25,000 – $49,999</w:t>
      </w:r>
      <w:r w:rsidR="00067629">
        <w:rPr>
          <w:rFonts w:ascii="Times" w:hAnsi="Times"/>
          <w:sz w:val="20"/>
          <w:szCs w:val="20"/>
        </w:rPr>
        <w:t xml:space="preserve"> </w:t>
      </w:r>
      <w:r w:rsidR="00024774">
        <w:rPr>
          <w:rFonts w:ascii="Times" w:hAnsi="Times"/>
          <w:sz w:val="20"/>
          <w:szCs w:val="20"/>
        </w:rPr>
        <w:t xml:space="preserve"> </w:t>
      </w:r>
      <w:r w:rsidR="00067629">
        <w:rPr>
          <w:rFonts w:ascii="Times" w:hAnsi="Times"/>
          <w:sz w:val="20"/>
          <w:szCs w:val="20"/>
        </w:rPr>
        <w:t xml:space="preserve"> Electronic $40  electronic journal access</w:t>
      </w:r>
      <w:r w:rsidRPr="004B6DAE">
        <w:rPr>
          <w:rFonts w:ascii="Times" w:hAnsi="Times"/>
          <w:iCs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     </w:t>
      </w:r>
      <w:r w:rsidR="00067629">
        <w:rPr>
          <w:rFonts w:ascii="Times" w:hAnsi="Times"/>
          <w:sz w:val="20"/>
          <w:szCs w:val="20"/>
        </w:rPr>
        <w:t xml:space="preserve">Print: $60  </w:t>
      </w:r>
      <w:r w:rsidRPr="004B6DAE">
        <w:rPr>
          <w:rFonts w:ascii="Times" w:hAnsi="Times"/>
          <w:sz w:val="20"/>
          <w:szCs w:val="20"/>
        </w:rPr>
        <w:t xml:space="preserve"> print copies and electronic </w:t>
      </w:r>
      <w:r w:rsidR="00067629">
        <w:rPr>
          <w:rFonts w:ascii="Times" w:hAnsi="Times"/>
          <w:sz w:val="20"/>
          <w:szCs w:val="20"/>
        </w:rPr>
        <w:t xml:space="preserve">journal </w:t>
      </w:r>
      <w:r w:rsidRPr="004B6DAE">
        <w:rPr>
          <w:rFonts w:ascii="Times" w:hAnsi="Times"/>
          <w:sz w:val="20"/>
          <w:szCs w:val="20"/>
        </w:rPr>
        <w:t xml:space="preserve">access </w:t>
      </w:r>
      <w:r w:rsidRPr="004B6DAE">
        <w:rPr>
          <w:rFonts w:ascii="Times" w:hAnsi="Times"/>
          <w:b/>
          <w:bCs/>
          <w:sz w:val="20"/>
          <w:szCs w:val="20"/>
        </w:rPr>
        <w:t>Annual Income $50,000 – $79,999</w:t>
      </w:r>
      <w:r w:rsidR="00067629">
        <w:rPr>
          <w:rFonts w:ascii="Times" w:hAnsi="Times"/>
          <w:sz w:val="20"/>
          <w:szCs w:val="20"/>
        </w:rPr>
        <w:t xml:space="preserve"> </w:t>
      </w:r>
      <w:r w:rsidR="00024774">
        <w:rPr>
          <w:rFonts w:ascii="Times" w:hAnsi="Times"/>
          <w:sz w:val="20"/>
          <w:szCs w:val="20"/>
        </w:rPr>
        <w:t xml:space="preserve"> </w:t>
      </w:r>
      <w:r w:rsidR="00067629">
        <w:rPr>
          <w:rFonts w:ascii="Times" w:hAnsi="Times"/>
          <w:sz w:val="20"/>
          <w:szCs w:val="20"/>
        </w:rPr>
        <w:t xml:space="preserve"> Electronic $80  electronic journal access </w:t>
      </w:r>
      <w:r>
        <w:rPr>
          <w:rFonts w:ascii="Times" w:hAnsi="Times"/>
          <w:sz w:val="20"/>
          <w:szCs w:val="20"/>
        </w:rPr>
        <w:t xml:space="preserve">     </w:t>
      </w:r>
      <w:r w:rsidR="00067629">
        <w:rPr>
          <w:rFonts w:ascii="Times" w:hAnsi="Times"/>
          <w:sz w:val="20"/>
          <w:szCs w:val="20"/>
        </w:rPr>
        <w:t>Print: $100</w:t>
      </w:r>
      <w:r w:rsidRPr="004B6DAE">
        <w:rPr>
          <w:rFonts w:ascii="Times" w:hAnsi="Times"/>
          <w:sz w:val="20"/>
          <w:szCs w:val="20"/>
        </w:rPr>
        <w:t xml:space="preserve"> print </w:t>
      </w:r>
      <w:r w:rsidR="00067629">
        <w:rPr>
          <w:rFonts w:ascii="Times" w:hAnsi="Times"/>
          <w:sz w:val="20"/>
          <w:szCs w:val="20"/>
        </w:rPr>
        <w:t xml:space="preserve">copies and electronic journal access </w:t>
      </w:r>
      <w:r w:rsidRPr="004B6DAE">
        <w:rPr>
          <w:rFonts w:ascii="Times" w:hAnsi="Times"/>
          <w:b/>
          <w:bCs/>
          <w:sz w:val="20"/>
          <w:szCs w:val="20"/>
        </w:rPr>
        <w:t xml:space="preserve">Annual Income $80,000 </w:t>
      </w:r>
      <w:r w:rsidRPr="00067629">
        <w:rPr>
          <w:rFonts w:ascii="Times" w:hAnsi="Times"/>
          <w:b/>
          <w:bCs/>
          <w:sz w:val="16"/>
          <w:szCs w:val="16"/>
        </w:rPr>
        <w:t>–</w:t>
      </w:r>
      <w:r w:rsidRPr="004B6DAE">
        <w:rPr>
          <w:rFonts w:ascii="Times" w:hAnsi="Times"/>
          <w:b/>
          <w:bCs/>
          <w:sz w:val="20"/>
          <w:szCs w:val="20"/>
        </w:rPr>
        <w:t xml:space="preserve"> $109,999</w:t>
      </w:r>
      <w:r w:rsidR="00901135">
        <w:rPr>
          <w:rFonts w:ascii="Times" w:hAnsi="Times"/>
          <w:sz w:val="20"/>
          <w:szCs w:val="20"/>
        </w:rPr>
        <w:t xml:space="preserve"> Electronic </w:t>
      </w:r>
      <w:r w:rsidR="00024774">
        <w:rPr>
          <w:rFonts w:ascii="Times" w:hAnsi="Times"/>
          <w:sz w:val="20"/>
          <w:szCs w:val="20"/>
        </w:rPr>
        <w:t>$110</w:t>
      </w:r>
      <w:r w:rsidRPr="004B6DAE">
        <w:rPr>
          <w:rFonts w:ascii="Times" w:hAnsi="Times"/>
          <w:sz w:val="20"/>
          <w:szCs w:val="20"/>
        </w:rPr>
        <w:t xml:space="preserve"> </w:t>
      </w:r>
      <w:r w:rsidRPr="00024774">
        <w:rPr>
          <w:rFonts w:ascii="Times" w:hAnsi="Times"/>
          <w:sz w:val="20"/>
          <w:szCs w:val="20"/>
        </w:rPr>
        <w:t xml:space="preserve">electronic </w:t>
      </w:r>
      <w:r w:rsidR="00067629" w:rsidRPr="00024774">
        <w:rPr>
          <w:rFonts w:ascii="Times" w:hAnsi="Times"/>
          <w:sz w:val="20"/>
          <w:szCs w:val="20"/>
        </w:rPr>
        <w:t>journal access</w:t>
      </w:r>
      <w:r w:rsidR="00067629">
        <w:rPr>
          <w:rFonts w:ascii="Times" w:hAnsi="Times"/>
          <w:sz w:val="20"/>
          <w:szCs w:val="20"/>
        </w:rPr>
        <w:t xml:space="preserve"> </w:t>
      </w:r>
      <w:r w:rsidR="00024774">
        <w:rPr>
          <w:rFonts w:ascii="Times" w:hAnsi="Times"/>
          <w:sz w:val="20"/>
          <w:szCs w:val="20"/>
        </w:rPr>
        <w:t xml:space="preserve"> </w:t>
      </w:r>
      <w:r w:rsidR="00901135">
        <w:rPr>
          <w:rFonts w:ascii="Times" w:hAnsi="Times"/>
          <w:sz w:val="20"/>
          <w:szCs w:val="20"/>
        </w:rPr>
        <w:t xml:space="preserve"> </w:t>
      </w:r>
      <w:r w:rsidR="00024774">
        <w:rPr>
          <w:rFonts w:ascii="Times" w:hAnsi="Times"/>
          <w:sz w:val="20"/>
          <w:szCs w:val="20"/>
        </w:rPr>
        <w:t xml:space="preserve">  </w:t>
      </w:r>
      <w:r w:rsidRPr="004B6DAE">
        <w:rPr>
          <w:rFonts w:ascii="Times" w:hAnsi="Times"/>
          <w:sz w:val="20"/>
          <w:szCs w:val="20"/>
        </w:rPr>
        <w:t xml:space="preserve">Print: </w:t>
      </w:r>
      <w:r w:rsidR="00067629">
        <w:rPr>
          <w:rFonts w:ascii="Times" w:hAnsi="Times"/>
          <w:sz w:val="20"/>
          <w:szCs w:val="20"/>
        </w:rPr>
        <w:t xml:space="preserve">$130 </w:t>
      </w:r>
      <w:r w:rsidRPr="004B6DAE">
        <w:rPr>
          <w:rFonts w:ascii="Times" w:hAnsi="Times"/>
          <w:sz w:val="20"/>
          <w:szCs w:val="20"/>
        </w:rPr>
        <w:t xml:space="preserve">print </w:t>
      </w:r>
      <w:r w:rsidR="00067629">
        <w:rPr>
          <w:rFonts w:ascii="Times" w:hAnsi="Times"/>
          <w:sz w:val="20"/>
          <w:szCs w:val="20"/>
        </w:rPr>
        <w:t xml:space="preserve">copies </w:t>
      </w:r>
      <w:r w:rsidR="00024774" w:rsidRPr="00901135">
        <w:rPr>
          <w:rFonts w:ascii="Times" w:hAnsi="Times"/>
          <w:sz w:val="20"/>
          <w:szCs w:val="20"/>
        </w:rPr>
        <w:t xml:space="preserve">and </w:t>
      </w:r>
      <w:r w:rsidR="00067629">
        <w:rPr>
          <w:rFonts w:ascii="Times" w:hAnsi="Times"/>
          <w:sz w:val="20"/>
          <w:szCs w:val="20"/>
        </w:rPr>
        <w:t xml:space="preserve">electronic journal access </w:t>
      </w:r>
      <w:r w:rsidR="00024774">
        <w:rPr>
          <w:rFonts w:ascii="Times" w:hAnsi="Times"/>
          <w:b/>
          <w:bCs/>
          <w:sz w:val="20"/>
          <w:szCs w:val="20"/>
        </w:rPr>
        <w:t xml:space="preserve">Annual Income </w:t>
      </w:r>
      <w:r w:rsidRPr="004B6DAE">
        <w:rPr>
          <w:rFonts w:ascii="Times" w:hAnsi="Times"/>
          <w:b/>
          <w:bCs/>
          <w:sz w:val="20"/>
          <w:szCs w:val="20"/>
        </w:rPr>
        <w:t>$110,000</w:t>
      </w:r>
      <w:r w:rsidR="00024774">
        <w:rPr>
          <w:rFonts w:ascii="Times" w:hAnsi="Times"/>
          <w:b/>
          <w:bCs/>
          <w:sz w:val="20"/>
          <w:szCs w:val="20"/>
        </w:rPr>
        <w:t xml:space="preserve">+ </w:t>
      </w:r>
      <w:r w:rsidR="00024774">
        <w:rPr>
          <w:rFonts w:ascii="Times" w:hAnsi="Times"/>
          <w:sz w:val="20"/>
          <w:szCs w:val="20"/>
        </w:rPr>
        <w:t xml:space="preserve">             </w:t>
      </w:r>
      <w:r w:rsidR="00901135">
        <w:rPr>
          <w:rFonts w:ascii="Times" w:hAnsi="Times"/>
          <w:sz w:val="20"/>
          <w:szCs w:val="20"/>
        </w:rPr>
        <w:t xml:space="preserve"> </w:t>
      </w:r>
      <w:r w:rsidR="00067629">
        <w:rPr>
          <w:rFonts w:ascii="Times" w:hAnsi="Times"/>
          <w:sz w:val="20"/>
          <w:szCs w:val="20"/>
        </w:rPr>
        <w:t>Electroni</w:t>
      </w:r>
      <w:r w:rsidR="00901135">
        <w:rPr>
          <w:rFonts w:ascii="Times" w:hAnsi="Times"/>
          <w:sz w:val="20"/>
          <w:szCs w:val="20"/>
        </w:rPr>
        <w:t>c $130</w:t>
      </w:r>
      <w:r w:rsidR="00067629">
        <w:rPr>
          <w:rFonts w:ascii="Times" w:hAnsi="Times"/>
          <w:sz w:val="20"/>
          <w:szCs w:val="20"/>
        </w:rPr>
        <w:t xml:space="preserve"> electronic journal access </w:t>
      </w:r>
      <w:r>
        <w:rPr>
          <w:rFonts w:ascii="Times" w:hAnsi="Times"/>
          <w:sz w:val="20"/>
          <w:szCs w:val="20"/>
        </w:rPr>
        <w:t xml:space="preserve">  </w:t>
      </w:r>
      <w:r w:rsidR="00901135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 </w:t>
      </w:r>
      <w:r w:rsidR="00067629">
        <w:rPr>
          <w:rFonts w:ascii="Times" w:hAnsi="Times"/>
          <w:sz w:val="20"/>
          <w:szCs w:val="20"/>
        </w:rPr>
        <w:t>Print: $150</w:t>
      </w:r>
      <w:r w:rsidRPr="004B6DAE">
        <w:rPr>
          <w:rFonts w:ascii="Times" w:hAnsi="Times"/>
          <w:sz w:val="20"/>
          <w:szCs w:val="20"/>
        </w:rPr>
        <w:t xml:space="preserve"> print </w:t>
      </w:r>
      <w:r w:rsidR="00067629">
        <w:rPr>
          <w:rFonts w:ascii="Times" w:hAnsi="Times"/>
          <w:sz w:val="20"/>
          <w:szCs w:val="20"/>
        </w:rPr>
        <w:t xml:space="preserve">copies </w:t>
      </w:r>
      <w:r w:rsidR="00067629" w:rsidRPr="00901135">
        <w:rPr>
          <w:rFonts w:ascii="Times" w:hAnsi="Times"/>
          <w:sz w:val="20"/>
          <w:szCs w:val="20"/>
        </w:rPr>
        <w:t xml:space="preserve">and </w:t>
      </w:r>
      <w:r w:rsidR="00067629">
        <w:rPr>
          <w:rFonts w:ascii="Times" w:hAnsi="Times"/>
          <w:sz w:val="20"/>
          <w:szCs w:val="20"/>
        </w:rPr>
        <w:t xml:space="preserve">electronic journal access </w:t>
      </w:r>
      <w:r>
        <w:rPr>
          <w:rFonts w:ascii="Times" w:hAnsi="Times"/>
          <w:i/>
          <w:iCs/>
          <w:sz w:val="20"/>
          <w:szCs w:val="20"/>
        </w:rPr>
        <w:t xml:space="preserve"> </w:t>
      </w:r>
    </w:p>
    <w:p w:rsidR="00901135" w:rsidRPr="00901135" w:rsidRDefault="00901135" w:rsidP="0090113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 xml:space="preserve">Retired </w:t>
      </w:r>
      <w:r>
        <w:rPr>
          <w:rFonts w:ascii="Times" w:hAnsi="Times"/>
          <w:sz w:val="20"/>
          <w:szCs w:val="20"/>
        </w:rPr>
        <w:t xml:space="preserve">                                              Electronic $25 electronic journal access       </w:t>
      </w:r>
      <w:r w:rsidRPr="004B6DAE">
        <w:rPr>
          <w:rFonts w:ascii="Times" w:hAnsi="Times"/>
          <w:sz w:val="20"/>
          <w:szCs w:val="20"/>
        </w:rPr>
        <w:t>Pr</w:t>
      </w:r>
      <w:r>
        <w:rPr>
          <w:rFonts w:ascii="Times" w:hAnsi="Times"/>
          <w:sz w:val="20"/>
          <w:szCs w:val="20"/>
        </w:rPr>
        <w:t>int $30</w:t>
      </w:r>
      <w:r w:rsidRPr="004B6DAE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  </w:t>
      </w:r>
      <w:r w:rsidRPr="004B6DAE">
        <w:rPr>
          <w:rFonts w:ascii="Times" w:hAnsi="Times"/>
          <w:sz w:val="20"/>
          <w:szCs w:val="20"/>
        </w:rPr>
        <w:t xml:space="preserve">print copies and electronic </w:t>
      </w:r>
      <w:r>
        <w:rPr>
          <w:rFonts w:ascii="Times" w:hAnsi="Times"/>
          <w:sz w:val="20"/>
          <w:szCs w:val="20"/>
        </w:rPr>
        <w:t xml:space="preserve">journal </w:t>
      </w:r>
      <w:r w:rsidRPr="004B6DAE">
        <w:rPr>
          <w:rFonts w:ascii="Times" w:hAnsi="Times"/>
          <w:sz w:val="20"/>
          <w:szCs w:val="20"/>
        </w:rPr>
        <w:t>acc</w:t>
      </w:r>
      <w:r>
        <w:rPr>
          <w:rFonts w:ascii="Times" w:hAnsi="Times"/>
          <w:sz w:val="20"/>
          <w:szCs w:val="20"/>
        </w:rPr>
        <w:t>ess</w:t>
      </w:r>
      <w:r w:rsidRPr="004B6DAE">
        <w:rPr>
          <w:rFonts w:ascii="Times" w:eastAsiaTheme="minorEastAsia" w:hAnsi="Times"/>
          <w:sz w:val="20"/>
          <w:szCs w:val="20"/>
        </w:rPr>
        <w:t> </w:t>
      </w:r>
    </w:p>
    <w:p w:rsidR="00901135" w:rsidRDefault="004B6DAE" w:rsidP="00901135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B6DAE">
        <w:rPr>
          <w:rFonts w:ascii="Times" w:hAnsi="Times"/>
          <w:b/>
          <w:bCs/>
          <w:sz w:val="20"/>
          <w:szCs w:val="20"/>
        </w:rPr>
        <w:t>Student:</w:t>
      </w:r>
      <w:r w:rsidRPr="004B6DAE">
        <w:rPr>
          <w:rFonts w:ascii="Times" w:hAnsi="Times"/>
          <w:sz w:val="20"/>
          <w:szCs w:val="20"/>
        </w:rPr>
        <w:t xml:space="preserve"> $</w:t>
      </w:r>
      <w:proofErr w:type="gramStart"/>
      <w:r w:rsidRPr="004B6DAE">
        <w:rPr>
          <w:rFonts w:ascii="Times" w:hAnsi="Times"/>
          <w:sz w:val="20"/>
          <w:szCs w:val="20"/>
        </w:rPr>
        <w:t>30</w:t>
      </w:r>
      <w:r w:rsidR="00067629">
        <w:rPr>
          <w:rFonts w:ascii="Times" w:hAnsi="Times"/>
          <w:sz w:val="20"/>
          <w:szCs w:val="20"/>
        </w:rPr>
        <w:t xml:space="preserve">  electronic</w:t>
      </w:r>
      <w:proofErr w:type="gramEnd"/>
      <w:r w:rsidR="00067629">
        <w:rPr>
          <w:rFonts w:ascii="Times" w:hAnsi="Times"/>
          <w:sz w:val="20"/>
          <w:szCs w:val="20"/>
        </w:rPr>
        <w:t xml:space="preserve"> journal access     </w:t>
      </w:r>
      <w:r w:rsidRPr="004B6DAE">
        <w:rPr>
          <w:rFonts w:ascii="Times" w:hAnsi="Times"/>
          <w:sz w:val="20"/>
          <w:szCs w:val="20"/>
        </w:rPr>
        <w:t xml:space="preserve">Students must be </w:t>
      </w:r>
      <w:r w:rsidRPr="00024774">
        <w:rPr>
          <w:rFonts w:ascii="Times" w:hAnsi="Times"/>
          <w:bCs/>
          <w:sz w:val="20"/>
          <w:szCs w:val="20"/>
        </w:rPr>
        <w:t>full-time graduate or undergraduate students sponsored by an academic advisor.</w:t>
      </w:r>
      <w:r w:rsidRPr="00024774">
        <w:rPr>
          <w:rFonts w:ascii="Times" w:hAnsi="Times"/>
          <w:sz w:val="20"/>
          <w:szCs w:val="20"/>
        </w:rPr>
        <w:t xml:space="preserve">  </w:t>
      </w:r>
      <w:r w:rsidRPr="004B6DAE">
        <w:rPr>
          <w:rFonts w:ascii="Times" w:hAnsi="Times"/>
          <w:sz w:val="20"/>
          <w:szCs w:val="20"/>
        </w:rPr>
        <w:t xml:space="preserve">Student membership includes registration fee waiver for the </w:t>
      </w:r>
      <w:r w:rsidR="00E25410">
        <w:rPr>
          <w:rFonts w:ascii="Times" w:hAnsi="Times"/>
          <w:sz w:val="20"/>
          <w:szCs w:val="20"/>
        </w:rPr>
        <w:t>annual international c</w:t>
      </w:r>
      <w:r w:rsidR="00005978">
        <w:rPr>
          <w:rFonts w:ascii="Times" w:hAnsi="Times"/>
          <w:sz w:val="20"/>
          <w:szCs w:val="20"/>
        </w:rPr>
        <w:t>onference</w:t>
      </w:r>
      <w:r w:rsidR="00E25410">
        <w:rPr>
          <w:rFonts w:ascii="Times" w:hAnsi="Times"/>
          <w:sz w:val="20"/>
          <w:szCs w:val="20"/>
        </w:rPr>
        <w:t>.</w:t>
      </w:r>
    </w:p>
    <w:p w:rsidR="0072068B" w:rsidRPr="00E25410" w:rsidRDefault="00024774" w:rsidP="00E25410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901135">
        <w:rPr>
          <w:rFonts w:ascii="Times" w:hAnsi="Times"/>
          <w:b/>
          <w:sz w:val="20"/>
          <w:szCs w:val="20"/>
        </w:rPr>
        <w:t>Sustaining Member</w:t>
      </w:r>
      <w:r w:rsidR="00F95063" w:rsidRPr="004B6DAE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- Add $20 to any above membership level to subsidize graduate student travel award</w:t>
      </w:r>
      <w:r w:rsidR="00E25410">
        <w:rPr>
          <w:rFonts w:ascii="Cambria" w:hAnsi="Cambria"/>
          <w:sz w:val="20"/>
          <w:szCs w:val="20"/>
        </w:rPr>
        <w:t xml:space="preserve">  </w:t>
      </w:r>
      <w:r w:rsidR="00F95063" w:rsidRPr="004B6DAE">
        <w:rPr>
          <w:rFonts w:ascii="Cambria" w:hAnsi="Cambria"/>
          <w:sz w:val="20"/>
          <w:szCs w:val="20"/>
        </w:rPr>
        <w:t xml:space="preserve">                                                          </w:t>
      </w:r>
      <w:r w:rsidR="004065F9" w:rsidRPr="005E1E79">
        <w:rPr>
          <w:rFonts w:ascii="Cambria" w:hAnsi="Cambria"/>
        </w:rPr>
        <w:t xml:space="preserve"> </w:t>
      </w:r>
    </w:p>
    <w:p w:rsidR="005E1E79" w:rsidRPr="005E1E79" w:rsidRDefault="005E1E79" w:rsidP="005E1E79">
      <w:pPr>
        <w:spacing w:after="120"/>
        <w:rPr>
          <w:rFonts w:ascii="Cambria" w:hAnsi="Cambria"/>
          <w:sz w:val="20"/>
          <w:szCs w:val="20"/>
        </w:rPr>
      </w:pPr>
      <w:r w:rsidRPr="005E1E79">
        <w:rPr>
          <w:rFonts w:ascii="Cambria" w:hAnsi="Cambria"/>
          <w:sz w:val="20"/>
          <w:szCs w:val="20"/>
        </w:rPr>
        <w:t xml:space="preserve">Payment Method (mark one) - </w:t>
      </w:r>
      <w:r w:rsidRPr="00B022DA">
        <w:rPr>
          <w:rFonts w:ascii="Cambria" w:hAnsi="Cambria"/>
          <w:b/>
          <w:sz w:val="20"/>
          <w:szCs w:val="20"/>
        </w:rPr>
        <w:t>U.S. funds only</w:t>
      </w:r>
      <w:proofErr w:type="gramStart"/>
      <w:r w:rsidRPr="005E1E79">
        <w:rPr>
          <w:rFonts w:ascii="Cambria" w:hAnsi="Cambria"/>
          <w:sz w:val="20"/>
          <w:szCs w:val="20"/>
        </w:rPr>
        <w:t>;</w:t>
      </w:r>
      <w:proofErr w:type="gramEnd"/>
      <w:r w:rsidRPr="005E1E79">
        <w:rPr>
          <w:rFonts w:ascii="Cambria" w:hAnsi="Cambria"/>
          <w:sz w:val="20"/>
          <w:szCs w:val="20"/>
        </w:rPr>
        <w:t xml:space="preserve"> make checks payable to Association for Business Communication.</w:t>
      </w:r>
    </w:p>
    <w:p w:rsidR="005E1E79" w:rsidRPr="005E1E79" w:rsidRDefault="005E1E79" w:rsidP="005E1E79">
      <w:pPr>
        <w:spacing w:after="120"/>
        <w:rPr>
          <w:rFonts w:ascii="Cambria" w:hAnsi="Cambria"/>
          <w:sz w:val="20"/>
          <w:szCs w:val="20"/>
        </w:rPr>
      </w:pPr>
      <w:r w:rsidRPr="005E1E79">
        <w:rPr>
          <w:rFonts w:ascii="Cambria" w:hAnsi="Cambria"/>
          <w:sz w:val="20"/>
          <w:szCs w:val="20"/>
        </w:rPr>
        <w:t>__Check   __</w:t>
      </w:r>
      <w:proofErr w:type="spellStart"/>
      <w:r w:rsidRPr="005E1E79">
        <w:rPr>
          <w:rFonts w:ascii="Cambria" w:hAnsi="Cambria"/>
          <w:sz w:val="20"/>
          <w:szCs w:val="20"/>
        </w:rPr>
        <w:t>AmEx</w:t>
      </w:r>
      <w:proofErr w:type="spellEnd"/>
      <w:r w:rsidRPr="005E1E79">
        <w:rPr>
          <w:rFonts w:ascii="Cambria" w:hAnsi="Cambria"/>
          <w:sz w:val="20"/>
          <w:szCs w:val="20"/>
        </w:rPr>
        <w:t xml:space="preserve">   __MasterCard   __</w:t>
      </w:r>
      <w:proofErr w:type="gramStart"/>
      <w:r w:rsidRPr="005E1E79">
        <w:rPr>
          <w:rFonts w:ascii="Cambria" w:hAnsi="Cambria"/>
          <w:sz w:val="20"/>
          <w:szCs w:val="20"/>
        </w:rPr>
        <w:t>Visa  Card</w:t>
      </w:r>
      <w:proofErr w:type="gramEnd"/>
      <w:r w:rsidRPr="005E1E79">
        <w:rPr>
          <w:rFonts w:ascii="Cambria" w:hAnsi="Cambria"/>
          <w:sz w:val="20"/>
          <w:szCs w:val="20"/>
        </w:rPr>
        <w:t>#__________________________</w:t>
      </w:r>
      <w:r w:rsidR="003B3D06">
        <w:rPr>
          <w:rFonts w:ascii="Cambria" w:hAnsi="Cambria"/>
          <w:sz w:val="20"/>
          <w:szCs w:val="20"/>
        </w:rPr>
        <w:t xml:space="preserve">____________________________ </w:t>
      </w:r>
      <w:proofErr w:type="spellStart"/>
      <w:r w:rsidR="003B3D06">
        <w:rPr>
          <w:rFonts w:ascii="Cambria" w:hAnsi="Cambria"/>
          <w:sz w:val="20"/>
          <w:szCs w:val="20"/>
        </w:rPr>
        <w:t>Expiration__________Code</w:t>
      </w:r>
      <w:proofErr w:type="spellEnd"/>
      <w:r w:rsidR="003B3D06">
        <w:rPr>
          <w:rFonts w:ascii="Cambria" w:hAnsi="Cambria"/>
          <w:sz w:val="20"/>
          <w:szCs w:val="20"/>
        </w:rPr>
        <w:t>_________</w:t>
      </w:r>
    </w:p>
    <w:p w:rsidR="005E1E79" w:rsidRPr="005E1E79" w:rsidRDefault="005E1E79" w:rsidP="005E1E79">
      <w:pPr>
        <w:rPr>
          <w:rFonts w:ascii="Cambria" w:hAnsi="Cambria"/>
          <w:sz w:val="20"/>
          <w:szCs w:val="20"/>
        </w:rPr>
      </w:pPr>
      <w:r w:rsidRPr="005E1E79">
        <w:rPr>
          <w:rFonts w:ascii="Cambria" w:hAnsi="Cambria"/>
          <w:sz w:val="20"/>
          <w:szCs w:val="20"/>
        </w:rPr>
        <w:t>Full Name (as appearing on card)______________________________________________________________________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</w:t>
      </w:r>
      <w:r w:rsidRPr="005E1E79">
        <w:rPr>
          <w:rFonts w:ascii="Cambria" w:hAnsi="Cambria"/>
          <w:sz w:val="20"/>
          <w:szCs w:val="20"/>
        </w:rPr>
        <w:t>___________</w:t>
      </w:r>
    </w:p>
    <w:p w:rsidR="005E1E79" w:rsidRPr="005E1E79" w:rsidRDefault="005E1E79" w:rsidP="005E1E79">
      <w:pPr>
        <w:rPr>
          <w:rFonts w:ascii="Cambria" w:hAnsi="Cambria"/>
          <w:sz w:val="20"/>
          <w:szCs w:val="20"/>
        </w:rPr>
      </w:pPr>
    </w:p>
    <w:p w:rsidR="005E1E79" w:rsidRPr="005E1E79" w:rsidRDefault="005E1E79" w:rsidP="005E1E79">
      <w:pPr>
        <w:spacing w:after="120"/>
        <w:rPr>
          <w:rFonts w:ascii="Cambria" w:hAnsi="Cambria"/>
          <w:sz w:val="20"/>
          <w:szCs w:val="20"/>
        </w:rPr>
      </w:pPr>
      <w:r w:rsidRPr="005E1E79">
        <w:rPr>
          <w:rFonts w:ascii="Cambria" w:hAnsi="Cambria"/>
          <w:sz w:val="20"/>
          <w:szCs w:val="20"/>
        </w:rPr>
        <w:t>Signature_________________________________________________________________________________________________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__________________________________</w:t>
      </w:r>
      <w:r w:rsidRPr="005E1E79">
        <w:rPr>
          <w:rFonts w:ascii="Cambria" w:hAnsi="Cambria"/>
          <w:sz w:val="20"/>
          <w:szCs w:val="20"/>
        </w:rPr>
        <w:t>___</w:t>
      </w:r>
    </w:p>
    <w:p w:rsidR="00075F0C" w:rsidRPr="00B022DA" w:rsidRDefault="005E1E79" w:rsidP="00B022DA">
      <w:pPr>
        <w:rPr>
          <w:rFonts w:ascii="Cambria" w:hAnsi="Cambria"/>
          <w:sz w:val="20"/>
          <w:szCs w:val="20"/>
        </w:rPr>
      </w:pPr>
      <w:r w:rsidRPr="005E1E79">
        <w:rPr>
          <w:rFonts w:ascii="Cambria" w:hAnsi="Cambria"/>
          <w:sz w:val="20"/>
          <w:szCs w:val="20"/>
        </w:rPr>
        <w:t xml:space="preserve">You are welcome to scan and email this form to </w:t>
      </w:r>
      <w:hyperlink r:id="rId10" w:history="1">
        <w:r w:rsidRPr="005E1E79">
          <w:rPr>
            <w:rStyle w:val="Hyperlink"/>
            <w:rFonts w:ascii="Cambria" w:hAnsi="Cambria"/>
            <w:sz w:val="20"/>
            <w:szCs w:val="20"/>
          </w:rPr>
          <w:t>abcoffice@businesscommunication.org</w:t>
        </w:r>
      </w:hyperlink>
      <w:proofErr w:type="gramStart"/>
      <w:r w:rsidR="00B022DA">
        <w:rPr>
          <w:rFonts w:ascii="Cambria" w:hAnsi="Cambria"/>
          <w:sz w:val="20"/>
          <w:szCs w:val="20"/>
        </w:rPr>
        <w:t xml:space="preserve">  or</w:t>
      </w:r>
      <w:proofErr w:type="gramEnd"/>
      <w:r w:rsidR="00B022DA">
        <w:rPr>
          <w:rFonts w:ascii="Cambria" w:hAnsi="Cambria"/>
          <w:sz w:val="20"/>
          <w:szCs w:val="20"/>
        </w:rPr>
        <w:t xml:space="preserve"> mail to ABC at address above.</w:t>
      </w:r>
    </w:p>
    <w:sectPr w:rsidR="00075F0C" w:rsidRPr="00B022DA" w:rsidSect="006757CE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427"/>
    <w:multiLevelType w:val="multilevel"/>
    <w:tmpl w:val="E09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F"/>
    <w:rsid w:val="00005978"/>
    <w:rsid w:val="00024774"/>
    <w:rsid w:val="00066C24"/>
    <w:rsid w:val="00067629"/>
    <w:rsid w:val="00075F0C"/>
    <w:rsid w:val="001F66E9"/>
    <w:rsid w:val="00206888"/>
    <w:rsid w:val="003068F0"/>
    <w:rsid w:val="00363508"/>
    <w:rsid w:val="003B3D06"/>
    <w:rsid w:val="00404444"/>
    <w:rsid w:val="004065F9"/>
    <w:rsid w:val="004B6DAE"/>
    <w:rsid w:val="0050342E"/>
    <w:rsid w:val="005A74A8"/>
    <w:rsid w:val="005E1E79"/>
    <w:rsid w:val="006062B1"/>
    <w:rsid w:val="006757CE"/>
    <w:rsid w:val="0069564F"/>
    <w:rsid w:val="0072068B"/>
    <w:rsid w:val="008100BF"/>
    <w:rsid w:val="00901135"/>
    <w:rsid w:val="00AF747F"/>
    <w:rsid w:val="00B022DA"/>
    <w:rsid w:val="00B30E3F"/>
    <w:rsid w:val="00B6225B"/>
    <w:rsid w:val="00BD3708"/>
    <w:rsid w:val="00C265C5"/>
    <w:rsid w:val="00DA1214"/>
    <w:rsid w:val="00DD004D"/>
    <w:rsid w:val="00E25410"/>
    <w:rsid w:val="00E402D9"/>
    <w:rsid w:val="00EA0694"/>
    <w:rsid w:val="00F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7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6DAE"/>
    <w:rPr>
      <w:b/>
      <w:bCs/>
    </w:rPr>
  </w:style>
  <w:style w:type="character" w:styleId="Emphasis">
    <w:name w:val="Emphasis"/>
    <w:basedOn w:val="DefaultParagraphFont"/>
    <w:uiPriority w:val="20"/>
    <w:qFormat/>
    <w:rsid w:val="004B6D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6DA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1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7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6DAE"/>
    <w:rPr>
      <w:b/>
      <w:bCs/>
    </w:rPr>
  </w:style>
  <w:style w:type="character" w:styleId="Emphasis">
    <w:name w:val="Emphasis"/>
    <w:basedOn w:val="DefaultParagraphFont"/>
    <w:uiPriority w:val="20"/>
    <w:qFormat/>
    <w:rsid w:val="004B6D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6DA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1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abcoffice@businesscommunication.org" TargetMode="External"/><Relationship Id="rId9" Type="http://schemas.openxmlformats.org/officeDocument/2006/relationships/hyperlink" Target="http://www.businesscommunication.org" TargetMode="External"/><Relationship Id="rId10" Type="http://schemas.openxmlformats.org/officeDocument/2006/relationships/hyperlink" Target="mailto:abcoffice@businesscommuni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B02EB-B7E8-AF4A-BE37-33474EBD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3438</Characters>
  <Application>Microsoft Macintosh Word</Application>
  <DocSecurity>0</DocSecurity>
  <Lines>28</Lines>
  <Paragraphs>8</Paragraphs>
  <ScaleCrop>false</ScaleCrop>
  <Company>ABC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Buerkens</dc:creator>
  <cp:keywords/>
  <dc:description/>
  <cp:lastModifiedBy>Marilyn Buerkens</cp:lastModifiedBy>
  <cp:revision>2</cp:revision>
  <cp:lastPrinted>2013-11-12T21:26:00Z</cp:lastPrinted>
  <dcterms:created xsi:type="dcterms:W3CDTF">2015-09-01T10:42:00Z</dcterms:created>
  <dcterms:modified xsi:type="dcterms:W3CDTF">2015-09-01T10:42:00Z</dcterms:modified>
</cp:coreProperties>
</file>